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E86204" w:rsidRDefault="003F45C6" w:rsidP="003F45C6">
      <w:pPr>
        <w:jc w:val="center"/>
        <w:rPr>
          <w:i/>
        </w:rPr>
      </w:pPr>
      <w:r w:rsidRPr="00E86204">
        <w:rPr>
          <w:i/>
        </w:rPr>
        <w:t xml:space="preserve">Kivonat a Jászberény Városi Önkormányzat Képviselő-testületének 2018. </w:t>
      </w:r>
      <w:r w:rsidR="00716C0A" w:rsidRPr="00E86204">
        <w:rPr>
          <w:i/>
        </w:rPr>
        <w:t>június</w:t>
      </w:r>
      <w:r w:rsidR="00380BA7" w:rsidRPr="00E86204">
        <w:rPr>
          <w:i/>
        </w:rPr>
        <w:t xml:space="preserve"> 1</w:t>
      </w:r>
      <w:r w:rsidR="00716C0A" w:rsidRPr="00E86204">
        <w:rPr>
          <w:i/>
        </w:rPr>
        <w:t>3</w:t>
      </w:r>
      <w:r w:rsidR="00380BA7" w:rsidRPr="00E86204">
        <w:rPr>
          <w:i/>
        </w:rPr>
        <w:t>-á</w:t>
      </w:r>
      <w:r w:rsidRPr="00E86204">
        <w:rPr>
          <w:i/>
        </w:rPr>
        <w:t xml:space="preserve">n megtartott </w:t>
      </w:r>
      <w:r w:rsidRPr="00E86204">
        <w:rPr>
          <w:b/>
          <w:i/>
        </w:rPr>
        <w:t>nyílt</w:t>
      </w:r>
      <w:r w:rsidRPr="00E86204">
        <w:rPr>
          <w:b/>
        </w:rPr>
        <w:t xml:space="preserve"> </w:t>
      </w:r>
      <w:r w:rsidRPr="00E86204">
        <w:rPr>
          <w:b/>
          <w:i/>
        </w:rPr>
        <w:t>ülésének</w:t>
      </w:r>
      <w:r w:rsidRPr="00E86204">
        <w:rPr>
          <w:i/>
        </w:rPr>
        <w:t xml:space="preserve"> jegyzőkönyvéből</w:t>
      </w:r>
    </w:p>
    <w:p w:rsidR="003F45C6" w:rsidRPr="00E86204" w:rsidRDefault="003F45C6" w:rsidP="003F45C6">
      <w:pPr>
        <w:jc w:val="both"/>
        <w:rPr>
          <w:b/>
          <w:i/>
        </w:rPr>
      </w:pPr>
    </w:p>
    <w:p w:rsidR="00B340F7" w:rsidRPr="00E86204" w:rsidRDefault="00B340F7" w:rsidP="003F45C6">
      <w:pPr>
        <w:jc w:val="both"/>
        <w:rPr>
          <w:b/>
          <w:i/>
        </w:rPr>
      </w:pPr>
    </w:p>
    <w:p w:rsidR="00E86204" w:rsidRPr="00E86204" w:rsidRDefault="00E86204" w:rsidP="00E86204">
      <w:pPr>
        <w:jc w:val="both"/>
        <w:rPr>
          <w:b/>
          <w:bCs/>
          <w:i/>
        </w:rPr>
      </w:pPr>
      <w:r w:rsidRPr="00E86204">
        <w:rPr>
          <w:b/>
          <w:bCs/>
          <w:i/>
        </w:rPr>
        <w:t>Jászberény Városi Önkormányzat Képviselő-testületének</w:t>
      </w:r>
    </w:p>
    <w:p w:rsidR="00E86204" w:rsidRPr="00E86204" w:rsidRDefault="009E5E03" w:rsidP="00E86204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165</w:t>
      </w:r>
      <w:bookmarkStart w:id="0" w:name="_GoBack"/>
      <w:bookmarkEnd w:id="0"/>
      <w:r w:rsidR="00E86204" w:rsidRPr="00E86204">
        <w:rPr>
          <w:b/>
          <w:bCs/>
          <w:i/>
          <w:u w:val="single"/>
        </w:rPr>
        <w:t>/2018. (VI. 13.) határozata</w:t>
      </w:r>
    </w:p>
    <w:p w:rsidR="00E86204" w:rsidRPr="00E86204" w:rsidRDefault="00E86204" w:rsidP="00E86204">
      <w:pPr>
        <w:jc w:val="both"/>
        <w:rPr>
          <w:b/>
          <w:i/>
        </w:rPr>
      </w:pPr>
      <w:proofErr w:type="gramStart"/>
      <w:r w:rsidRPr="00E86204">
        <w:rPr>
          <w:b/>
          <w:i/>
        </w:rPr>
        <w:t>a</w:t>
      </w:r>
      <w:proofErr w:type="gramEnd"/>
      <w:r w:rsidRPr="00E86204">
        <w:rPr>
          <w:b/>
          <w:i/>
        </w:rPr>
        <w:t xml:space="preserve"> Jászberényi Futball Clubbal kötött hasznosítási szerződés módosításáról</w:t>
      </w:r>
    </w:p>
    <w:p w:rsidR="00E86204" w:rsidRPr="00E86204" w:rsidRDefault="00E86204" w:rsidP="00E86204">
      <w:pPr>
        <w:jc w:val="both"/>
        <w:rPr>
          <w:b/>
          <w:i/>
        </w:rPr>
      </w:pPr>
    </w:p>
    <w:p w:rsidR="00E86204" w:rsidRPr="00E86204" w:rsidRDefault="00E86204" w:rsidP="00E86204">
      <w:pPr>
        <w:numPr>
          <w:ilvl w:val="0"/>
          <w:numId w:val="21"/>
        </w:numPr>
        <w:ind w:left="426" w:hanging="284"/>
        <w:jc w:val="both"/>
      </w:pPr>
      <w:r w:rsidRPr="00E86204">
        <w:t>A Jászberény Városi Önkormányzat Képviselő-testülete (a továbbiakban: Képviselő-testület) hozzájárul, hogy a Jászberényi Futball Clubbal (5100 Jászberény, Rákóczi út 44/</w:t>
      </w:r>
      <w:proofErr w:type="gramStart"/>
      <w:r w:rsidRPr="00E86204">
        <w:t>A</w:t>
      </w:r>
      <w:proofErr w:type="gramEnd"/>
      <w:r w:rsidRPr="00E86204">
        <w:t>. tetőtér 3., a továbbiakban: Club) 2013. május 1. napján létrejött hasznosítási szerződés (a továbbiakban: szerződés) a Club által benyújtott kérelemre és névváltozásra tekintettel módosításra kerüljön. A tervezett beruházás következtében a Club által hasznosított terület nagysága kb.</w:t>
      </w:r>
      <w:r w:rsidR="00F826A3">
        <w:t xml:space="preserve"> </w:t>
      </w:r>
      <w:r w:rsidRPr="00E86204">
        <w:t>2115 m</w:t>
      </w:r>
      <w:r w:rsidRPr="00E86204">
        <w:rPr>
          <w:vertAlign w:val="superscript"/>
        </w:rPr>
        <w:t>2</w:t>
      </w:r>
      <w:r w:rsidRPr="00E86204">
        <w:t>-rel csökken.</w:t>
      </w:r>
    </w:p>
    <w:p w:rsidR="00E86204" w:rsidRPr="00E86204" w:rsidRDefault="00E86204" w:rsidP="00E86204">
      <w:pPr>
        <w:ind w:left="426"/>
        <w:jc w:val="both"/>
      </w:pPr>
    </w:p>
    <w:p w:rsidR="00E86204" w:rsidRPr="00E86204" w:rsidRDefault="00E86204" w:rsidP="00E86204">
      <w:pPr>
        <w:numPr>
          <w:ilvl w:val="0"/>
          <w:numId w:val="21"/>
        </w:numPr>
        <w:ind w:left="426" w:hanging="284"/>
        <w:jc w:val="both"/>
      </w:pPr>
      <w:r w:rsidRPr="00E86204">
        <w:t>A hasznosítási díj a terület nagyságának csökkenése következtében arányosan, 300.000,- Ft +Áfa díjra módosul 2018. július 1. napjától.</w:t>
      </w:r>
    </w:p>
    <w:p w:rsidR="00E86204" w:rsidRPr="00E86204" w:rsidRDefault="00E86204" w:rsidP="00E86204">
      <w:pPr>
        <w:ind w:left="426"/>
        <w:jc w:val="both"/>
      </w:pPr>
    </w:p>
    <w:p w:rsidR="00E86204" w:rsidRPr="00E86204" w:rsidRDefault="00E86204" w:rsidP="00E86204">
      <w:pPr>
        <w:numPr>
          <w:ilvl w:val="0"/>
          <w:numId w:val="21"/>
        </w:numPr>
        <w:ind w:left="426" w:hanging="284"/>
        <w:jc w:val="both"/>
      </w:pPr>
      <w:r w:rsidRPr="00E86204">
        <w:t xml:space="preserve"> A Képviselő-testület felkéri a PH Közgazdasági Iroda vezetőjét a szerződésmódosítás előkészítésére. </w:t>
      </w:r>
    </w:p>
    <w:p w:rsidR="00E86204" w:rsidRPr="00E86204" w:rsidRDefault="00E86204" w:rsidP="00E86204">
      <w:pPr>
        <w:pStyle w:val="Listaszerbekezds"/>
      </w:pPr>
    </w:p>
    <w:p w:rsidR="00E86204" w:rsidRPr="00E86204" w:rsidRDefault="00E86204" w:rsidP="00E86204">
      <w:pPr>
        <w:numPr>
          <w:ilvl w:val="0"/>
          <w:numId w:val="21"/>
        </w:numPr>
        <w:ind w:left="426" w:hanging="284"/>
        <w:jc w:val="both"/>
      </w:pPr>
      <w:r w:rsidRPr="00E86204">
        <w:t>A Képviselő-testület felhatalmazza Jászberény Város Polgármesterét a módosított szerződés Jászberény Városi Önkormányzat képviseletében történő aláírására.</w:t>
      </w:r>
    </w:p>
    <w:p w:rsidR="00E86204" w:rsidRPr="00E86204" w:rsidRDefault="00E86204" w:rsidP="00E86204">
      <w:pPr>
        <w:spacing w:line="23" w:lineRule="atLeast"/>
        <w:jc w:val="both"/>
        <w:rPr>
          <w:b/>
          <w:highlight w:val="yellow"/>
        </w:rPr>
      </w:pPr>
    </w:p>
    <w:p w:rsidR="00E86204" w:rsidRPr="00E86204" w:rsidRDefault="00E86204" w:rsidP="00E86204">
      <w:pPr>
        <w:tabs>
          <w:tab w:val="left" w:pos="709"/>
          <w:tab w:val="left" w:pos="1985"/>
        </w:tabs>
        <w:spacing w:line="23" w:lineRule="atLeast"/>
        <w:jc w:val="both"/>
      </w:pPr>
      <w:r w:rsidRPr="00E86204">
        <w:rPr>
          <w:b/>
        </w:rPr>
        <w:tab/>
        <w:t>Határidő</w:t>
      </w:r>
      <w:r w:rsidRPr="00E86204">
        <w:t xml:space="preserve">: </w:t>
      </w:r>
      <w:r w:rsidRPr="00E86204">
        <w:tab/>
        <w:t>2018. június 30.</w:t>
      </w:r>
    </w:p>
    <w:p w:rsidR="00E86204" w:rsidRPr="00E86204" w:rsidRDefault="00E86204" w:rsidP="00E86204">
      <w:pPr>
        <w:tabs>
          <w:tab w:val="left" w:pos="709"/>
          <w:tab w:val="left" w:pos="1985"/>
        </w:tabs>
        <w:spacing w:line="23" w:lineRule="atLeast"/>
        <w:jc w:val="both"/>
      </w:pPr>
      <w:r w:rsidRPr="00E86204">
        <w:rPr>
          <w:b/>
        </w:rPr>
        <w:tab/>
        <w:t>Felelős</w:t>
      </w:r>
      <w:r w:rsidRPr="00E86204">
        <w:t xml:space="preserve">: </w:t>
      </w:r>
      <w:r w:rsidRPr="00E86204">
        <w:tab/>
        <w:t>Dr. Szabó Tamás polgármester (az aláírás vonatkozásában)</w:t>
      </w:r>
    </w:p>
    <w:p w:rsidR="00E86204" w:rsidRPr="00E86204" w:rsidRDefault="00E86204" w:rsidP="00E86204">
      <w:pPr>
        <w:tabs>
          <w:tab w:val="left" w:pos="709"/>
          <w:tab w:val="left" w:pos="1985"/>
        </w:tabs>
        <w:spacing w:line="23" w:lineRule="atLeast"/>
        <w:jc w:val="both"/>
      </w:pPr>
      <w:r w:rsidRPr="00E86204">
        <w:tab/>
      </w:r>
      <w:r w:rsidRPr="00E86204">
        <w:tab/>
        <w:t>Kiss József, a PH Közgazdasági Iroda vezetője</w:t>
      </w:r>
    </w:p>
    <w:p w:rsidR="00E86204" w:rsidRPr="00E86204" w:rsidRDefault="00E86204" w:rsidP="00E86204">
      <w:pPr>
        <w:tabs>
          <w:tab w:val="left" w:pos="709"/>
          <w:tab w:val="left" w:pos="1985"/>
        </w:tabs>
        <w:spacing w:line="23" w:lineRule="atLeast"/>
        <w:jc w:val="both"/>
      </w:pPr>
    </w:p>
    <w:p w:rsidR="00E86204" w:rsidRPr="00E86204" w:rsidRDefault="00E86204" w:rsidP="00E86204">
      <w:pPr>
        <w:numPr>
          <w:ilvl w:val="0"/>
          <w:numId w:val="21"/>
        </w:numPr>
        <w:tabs>
          <w:tab w:val="left" w:pos="426"/>
          <w:tab w:val="left" w:pos="1985"/>
        </w:tabs>
        <w:spacing w:line="23" w:lineRule="atLeast"/>
        <w:ind w:left="426" w:hanging="284"/>
        <w:jc w:val="both"/>
      </w:pPr>
      <w:r w:rsidRPr="00E86204">
        <w:t xml:space="preserve">A Képviselő-testület felkéri a Jászberényi Vagyonkezelő és Városüzemeltető Nonprofit </w:t>
      </w:r>
      <w:proofErr w:type="spellStart"/>
      <w:r w:rsidRPr="00E86204">
        <w:t>Zrt.-t</w:t>
      </w:r>
      <w:proofErr w:type="spellEnd"/>
      <w:r w:rsidRPr="00E86204">
        <w:t xml:space="preserve"> (a továbbiakban: JVV </w:t>
      </w:r>
      <w:proofErr w:type="spellStart"/>
      <w:r w:rsidRPr="00E86204">
        <w:t>NZrt</w:t>
      </w:r>
      <w:proofErr w:type="spellEnd"/>
      <w:r w:rsidRPr="00E86204">
        <w:t>.) vezérigazgatóját, hogy az érintett, kb. 2115 m</w:t>
      </w:r>
      <w:r w:rsidRPr="00E86204">
        <w:rPr>
          <w:vertAlign w:val="superscript"/>
        </w:rPr>
        <w:t>2</w:t>
      </w:r>
      <w:r w:rsidRPr="00E86204">
        <w:t xml:space="preserve"> területet üzemeltesse, valamint a Jászberény Városi Önkormányzat és a JVV </w:t>
      </w:r>
      <w:proofErr w:type="spellStart"/>
      <w:r w:rsidRPr="00E86204">
        <w:t>NZrt</w:t>
      </w:r>
      <w:proofErr w:type="spellEnd"/>
      <w:r w:rsidRPr="00E86204">
        <w:t xml:space="preserve">. között létrejött </w:t>
      </w:r>
      <w:r w:rsidR="00E3537B">
        <w:t>város</w:t>
      </w:r>
      <w:r w:rsidRPr="00E86204">
        <w:t>üzemeltetési szerződést módosítsa.</w:t>
      </w:r>
    </w:p>
    <w:p w:rsidR="00E86204" w:rsidRPr="00E86204" w:rsidRDefault="00E86204" w:rsidP="00E86204">
      <w:pPr>
        <w:tabs>
          <w:tab w:val="left" w:pos="426"/>
          <w:tab w:val="left" w:pos="1985"/>
        </w:tabs>
        <w:spacing w:line="23" w:lineRule="atLeast"/>
        <w:ind w:left="426" w:hanging="284"/>
        <w:jc w:val="both"/>
      </w:pPr>
    </w:p>
    <w:p w:rsidR="00E86204" w:rsidRPr="00E86204" w:rsidRDefault="00E86204" w:rsidP="00E86204">
      <w:pPr>
        <w:tabs>
          <w:tab w:val="left" w:pos="709"/>
          <w:tab w:val="left" w:pos="1985"/>
        </w:tabs>
        <w:spacing w:line="23" w:lineRule="atLeast"/>
        <w:ind w:left="720"/>
        <w:jc w:val="both"/>
      </w:pPr>
      <w:r w:rsidRPr="00E86204">
        <w:rPr>
          <w:b/>
        </w:rPr>
        <w:t>Határidő</w:t>
      </w:r>
      <w:r w:rsidRPr="00E86204">
        <w:t xml:space="preserve">: </w:t>
      </w:r>
      <w:r w:rsidRPr="00E86204">
        <w:tab/>
        <w:t>2018. június 30.</w:t>
      </w:r>
    </w:p>
    <w:p w:rsidR="00E86204" w:rsidRDefault="00E86204" w:rsidP="00E86204">
      <w:pPr>
        <w:tabs>
          <w:tab w:val="left" w:pos="709"/>
          <w:tab w:val="left" w:pos="1985"/>
        </w:tabs>
        <w:spacing w:line="23" w:lineRule="atLeast"/>
        <w:ind w:left="720"/>
        <w:jc w:val="both"/>
      </w:pPr>
      <w:r w:rsidRPr="00E86204">
        <w:rPr>
          <w:b/>
        </w:rPr>
        <w:t>Felelős</w:t>
      </w:r>
      <w:r w:rsidRPr="00E86204">
        <w:t xml:space="preserve">: </w:t>
      </w:r>
      <w:r w:rsidRPr="00E86204">
        <w:tab/>
      </w:r>
      <w:proofErr w:type="spellStart"/>
      <w:r w:rsidRPr="00E86204">
        <w:t>Horgosi</w:t>
      </w:r>
      <w:proofErr w:type="spellEnd"/>
      <w:r w:rsidRPr="00E86204">
        <w:t xml:space="preserve"> Zsolt, a JVV </w:t>
      </w:r>
      <w:proofErr w:type="spellStart"/>
      <w:r w:rsidRPr="00E86204">
        <w:t>NZrt</w:t>
      </w:r>
      <w:proofErr w:type="spellEnd"/>
      <w:r w:rsidRPr="00E86204">
        <w:t>. vezérigazgatója</w:t>
      </w:r>
    </w:p>
    <w:p w:rsidR="00E3537B" w:rsidRPr="00E3537B" w:rsidRDefault="00E3537B" w:rsidP="00E3537B">
      <w:pPr>
        <w:tabs>
          <w:tab w:val="left" w:pos="709"/>
          <w:tab w:val="left" w:pos="1985"/>
        </w:tabs>
        <w:spacing w:line="23" w:lineRule="atLeast"/>
        <w:ind w:left="720"/>
        <w:jc w:val="both"/>
      </w:pPr>
      <w:r>
        <w:rPr>
          <w:b/>
        </w:rPr>
        <w:tab/>
      </w:r>
      <w:r>
        <w:t>Lányi László, a PH Városüzemeltetési Iroda vezetője</w:t>
      </w:r>
    </w:p>
    <w:p w:rsidR="00E86204" w:rsidRPr="00E86204" w:rsidRDefault="00E86204" w:rsidP="00E86204">
      <w:pPr>
        <w:tabs>
          <w:tab w:val="left" w:pos="709"/>
          <w:tab w:val="left" w:pos="1985"/>
        </w:tabs>
        <w:spacing w:line="23" w:lineRule="atLeast"/>
        <w:ind w:left="720"/>
        <w:jc w:val="both"/>
      </w:pPr>
    </w:p>
    <w:p w:rsidR="00E86204" w:rsidRPr="00E86204" w:rsidRDefault="00E86204" w:rsidP="00E86204">
      <w:pPr>
        <w:numPr>
          <w:ilvl w:val="0"/>
          <w:numId w:val="21"/>
        </w:numPr>
        <w:ind w:left="426" w:hanging="284"/>
        <w:jc w:val="both"/>
      </w:pPr>
      <w:r w:rsidRPr="00E86204">
        <w:t>A Képviselő-testület felhatalmazza Jászberény Város Polgármesterét az üzemeltetési szerződés módosításának Jászberény Városi Önkormányzat képviseletében történő aláírására.</w:t>
      </w:r>
    </w:p>
    <w:p w:rsidR="00E86204" w:rsidRPr="00E86204" w:rsidRDefault="00E86204" w:rsidP="00E86204">
      <w:pPr>
        <w:spacing w:line="23" w:lineRule="atLeast"/>
        <w:jc w:val="both"/>
        <w:rPr>
          <w:b/>
        </w:rPr>
      </w:pPr>
    </w:p>
    <w:p w:rsidR="00E86204" w:rsidRPr="00E86204" w:rsidRDefault="00E86204" w:rsidP="00E86204">
      <w:pPr>
        <w:tabs>
          <w:tab w:val="left" w:pos="709"/>
          <w:tab w:val="left" w:pos="1985"/>
        </w:tabs>
        <w:spacing w:line="23" w:lineRule="atLeast"/>
        <w:jc w:val="both"/>
      </w:pPr>
      <w:r w:rsidRPr="00E86204">
        <w:rPr>
          <w:b/>
        </w:rPr>
        <w:tab/>
        <w:t>Határidő</w:t>
      </w:r>
      <w:r w:rsidRPr="00E86204">
        <w:t xml:space="preserve">: </w:t>
      </w:r>
      <w:r w:rsidRPr="00E86204">
        <w:tab/>
        <w:t>2018. június 30.</w:t>
      </w:r>
    </w:p>
    <w:p w:rsidR="00E86204" w:rsidRPr="00E86204" w:rsidRDefault="00E86204" w:rsidP="00E86204">
      <w:pPr>
        <w:tabs>
          <w:tab w:val="left" w:pos="709"/>
          <w:tab w:val="left" w:pos="1985"/>
        </w:tabs>
        <w:spacing w:line="23" w:lineRule="atLeast"/>
        <w:jc w:val="both"/>
      </w:pPr>
      <w:r w:rsidRPr="00E86204">
        <w:rPr>
          <w:b/>
        </w:rPr>
        <w:tab/>
        <w:t>Felelős</w:t>
      </w:r>
      <w:r w:rsidRPr="00E86204">
        <w:t xml:space="preserve">: </w:t>
      </w:r>
      <w:r w:rsidRPr="00E86204">
        <w:tab/>
        <w:t>Dr. Szabó Tamás polgármester (az aláírás vonatkozásában)</w:t>
      </w:r>
    </w:p>
    <w:p w:rsidR="00E86204" w:rsidRPr="00E86204" w:rsidRDefault="00E86204" w:rsidP="00E86204">
      <w:pPr>
        <w:tabs>
          <w:tab w:val="left" w:pos="709"/>
          <w:tab w:val="left" w:pos="1985"/>
        </w:tabs>
        <w:spacing w:line="23" w:lineRule="atLeast"/>
        <w:jc w:val="both"/>
      </w:pPr>
      <w:r w:rsidRPr="00E86204">
        <w:tab/>
      </w:r>
    </w:p>
    <w:p w:rsidR="00E86204" w:rsidRPr="00E86204" w:rsidRDefault="00E86204" w:rsidP="00E86204">
      <w:pPr>
        <w:tabs>
          <w:tab w:val="left" w:pos="709"/>
          <w:tab w:val="left" w:pos="1985"/>
        </w:tabs>
        <w:spacing w:line="23" w:lineRule="atLeast"/>
        <w:jc w:val="both"/>
      </w:pPr>
      <w:r w:rsidRPr="00E86204">
        <w:tab/>
      </w:r>
    </w:p>
    <w:p w:rsidR="00E86204" w:rsidRPr="00E86204" w:rsidRDefault="00E86204" w:rsidP="00E86204">
      <w:pPr>
        <w:jc w:val="both"/>
        <w:rPr>
          <w:b/>
          <w:i/>
          <w:u w:val="single"/>
        </w:rPr>
      </w:pPr>
      <w:r w:rsidRPr="00E86204">
        <w:rPr>
          <w:b/>
          <w:i/>
          <w:u w:val="single"/>
        </w:rPr>
        <w:t>Erről értesül:</w:t>
      </w:r>
    </w:p>
    <w:p w:rsidR="00E86204" w:rsidRPr="00E86204" w:rsidRDefault="00E86204" w:rsidP="00E86204">
      <w:pPr>
        <w:jc w:val="both"/>
        <w:rPr>
          <w:b/>
          <w:i/>
          <w:u w:val="single"/>
        </w:rPr>
      </w:pPr>
    </w:p>
    <w:p w:rsidR="00E86204" w:rsidRPr="00E86204" w:rsidRDefault="00E86204" w:rsidP="00E86204">
      <w:pPr>
        <w:numPr>
          <w:ilvl w:val="0"/>
          <w:numId w:val="22"/>
        </w:numPr>
        <w:jc w:val="both"/>
      </w:pPr>
      <w:r w:rsidRPr="00E86204">
        <w:t>Jászberényi Futball Club</w:t>
      </w:r>
      <w:r>
        <w:t xml:space="preserve"> </w:t>
      </w:r>
      <w:r w:rsidRPr="00E86204">
        <w:t>– Jászberény</w:t>
      </w:r>
      <w:r>
        <w:t>,</w:t>
      </w:r>
    </w:p>
    <w:p w:rsidR="00E86204" w:rsidRPr="00E86204" w:rsidRDefault="00E86204" w:rsidP="00E86204">
      <w:pPr>
        <w:numPr>
          <w:ilvl w:val="0"/>
          <w:numId w:val="22"/>
        </w:numPr>
        <w:jc w:val="both"/>
      </w:pPr>
      <w:r w:rsidRPr="00E86204">
        <w:t xml:space="preserve">JVV </w:t>
      </w:r>
      <w:proofErr w:type="spellStart"/>
      <w:r w:rsidRPr="00E86204">
        <w:t>NZrt</w:t>
      </w:r>
      <w:proofErr w:type="spellEnd"/>
      <w:r w:rsidRPr="00E86204">
        <w:t xml:space="preserve">. </w:t>
      </w:r>
      <w:r>
        <w:t>–</w:t>
      </w:r>
      <w:r w:rsidRPr="00E86204">
        <w:t xml:space="preserve"> Jászberény</w:t>
      </w:r>
      <w:r>
        <w:t>,</w:t>
      </w:r>
    </w:p>
    <w:p w:rsidR="00E86204" w:rsidRPr="00E86204" w:rsidRDefault="00E86204" w:rsidP="00E86204">
      <w:pPr>
        <w:numPr>
          <w:ilvl w:val="0"/>
          <w:numId w:val="22"/>
        </w:numPr>
        <w:jc w:val="both"/>
      </w:pPr>
      <w:r w:rsidRPr="00E86204">
        <w:t>Jász-Nagykun-Szolnok Megyei Kormányhivatal – Szolnok</w:t>
      </w:r>
      <w:r>
        <w:t>,</w:t>
      </w:r>
    </w:p>
    <w:p w:rsidR="00E86204" w:rsidRPr="00E86204" w:rsidRDefault="00E86204" w:rsidP="00E86204">
      <w:pPr>
        <w:numPr>
          <w:ilvl w:val="0"/>
          <w:numId w:val="22"/>
        </w:numPr>
        <w:jc w:val="both"/>
      </w:pPr>
      <w:r w:rsidRPr="00E86204">
        <w:lastRenderedPageBreak/>
        <w:t>Gazdasági és Tulajdonosi Bizottság tagjai</w:t>
      </w:r>
      <w:r>
        <w:t>,</w:t>
      </w:r>
    </w:p>
    <w:p w:rsidR="00E86204" w:rsidRPr="00E86204" w:rsidRDefault="00E86204" w:rsidP="00E86204">
      <w:pPr>
        <w:numPr>
          <w:ilvl w:val="0"/>
          <w:numId w:val="22"/>
        </w:numPr>
        <w:jc w:val="both"/>
      </w:pPr>
      <w:r w:rsidRPr="00E86204">
        <w:t>PH Közgazdasági Iroda – helyben</w:t>
      </w:r>
      <w:r>
        <w:t>,</w:t>
      </w:r>
    </w:p>
    <w:p w:rsidR="00E86204" w:rsidRPr="00E86204" w:rsidRDefault="00E86204" w:rsidP="00E86204">
      <w:pPr>
        <w:numPr>
          <w:ilvl w:val="0"/>
          <w:numId w:val="22"/>
        </w:numPr>
        <w:jc w:val="both"/>
      </w:pPr>
      <w:r w:rsidRPr="00E86204">
        <w:t>Képviselő-testület valamennyi tagja</w:t>
      </w:r>
      <w:r>
        <w:t>,</w:t>
      </w:r>
    </w:p>
    <w:p w:rsidR="00E86204" w:rsidRPr="00E86204" w:rsidRDefault="00E86204" w:rsidP="00E86204">
      <w:pPr>
        <w:numPr>
          <w:ilvl w:val="0"/>
          <w:numId w:val="22"/>
        </w:numPr>
        <w:jc w:val="both"/>
      </w:pPr>
      <w:r w:rsidRPr="00E86204">
        <w:t>Irattár</w:t>
      </w:r>
      <w:r>
        <w:t>.</w:t>
      </w:r>
    </w:p>
    <w:p w:rsidR="008A4BAD" w:rsidRPr="00E86204" w:rsidRDefault="008A4BAD" w:rsidP="008A4BAD">
      <w:pPr>
        <w:jc w:val="both"/>
        <w:rPr>
          <w:iCs/>
        </w:rPr>
      </w:pPr>
    </w:p>
    <w:p w:rsidR="003F45C6" w:rsidRPr="00E86204" w:rsidRDefault="003F45C6" w:rsidP="003F45C6"/>
    <w:p w:rsidR="00B340F7" w:rsidRPr="00E86204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E86204" w:rsidTr="00A6563A">
        <w:tc>
          <w:tcPr>
            <w:tcW w:w="26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 xml:space="preserve">Dr. Szabó Tamás </w:t>
            </w:r>
            <w:proofErr w:type="spellStart"/>
            <w:r w:rsidRPr="00E86204">
              <w:rPr>
                <w:b/>
                <w:i/>
              </w:rPr>
              <w:t>sk</w:t>
            </w:r>
            <w:proofErr w:type="spellEnd"/>
            <w:r w:rsidRPr="00E86204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E86204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 xml:space="preserve">Dr. </w:t>
            </w:r>
            <w:proofErr w:type="spellStart"/>
            <w:r w:rsidRPr="00E86204">
              <w:rPr>
                <w:b/>
                <w:i/>
              </w:rPr>
              <w:t>Gottdiener</w:t>
            </w:r>
            <w:proofErr w:type="spellEnd"/>
            <w:r w:rsidRPr="00E86204">
              <w:rPr>
                <w:b/>
                <w:i/>
              </w:rPr>
              <w:t xml:space="preserve"> Lajos </w:t>
            </w:r>
            <w:proofErr w:type="spellStart"/>
            <w:r w:rsidRPr="00E86204">
              <w:rPr>
                <w:b/>
                <w:i/>
              </w:rPr>
              <w:t>sk</w:t>
            </w:r>
            <w:proofErr w:type="spellEnd"/>
            <w:r w:rsidRPr="00E86204">
              <w:rPr>
                <w:b/>
                <w:i/>
              </w:rPr>
              <w:t>.</w:t>
            </w:r>
          </w:p>
        </w:tc>
      </w:tr>
      <w:tr w:rsidR="003F45C6" w:rsidRPr="00E86204" w:rsidTr="00A6563A">
        <w:tc>
          <w:tcPr>
            <w:tcW w:w="26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E86204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>jegyző</w:t>
            </w:r>
          </w:p>
        </w:tc>
      </w:tr>
    </w:tbl>
    <w:p w:rsidR="003F45C6" w:rsidRPr="00E86204" w:rsidRDefault="003F45C6" w:rsidP="003F45C6"/>
    <w:p w:rsidR="003F45C6" w:rsidRPr="00E86204" w:rsidRDefault="003F45C6" w:rsidP="003F45C6">
      <w:pPr>
        <w:tabs>
          <w:tab w:val="left" w:pos="360"/>
        </w:tabs>
        <w:rPr>
          <w:i/>
        </w:rPr>
      </w:pPr>
      <w:r w:rsidRPr="00E86204">
        <w:rPr>
          <w:i/>
        </w:rPr>
        <w:t>Kivonat hiteléül:</w:t>
      </w:r>
    </w:p>
    <w:p w:rsidR="003F45C6" w:rsidRPr="00E86204" w:rsidRDefault="003F45C6" w:rsidP="003F45C6">
      <w:pPr>
        <w:tabs>
          <w:tab w:val="left" w:pos="360"/>
        </w:tabs>
        <w:rPr>
          <w:i/>
        </w:rPr>
      </w:pPr>
      <w:r w:rsidRPr="00E86204">
        <w:rPr>
          <w:i/>
        </w:rPr>
        <w:t xml:space="preserve">Jászberény, 2018. </w:t>
      </w:r>
      <w:r w:rsidR="00716C0A" w:rsidRPr="00E86204">
        <w:rPr>
          <w:i/>
        </w:rPr>
        <w:t>június 14.</w:t>
      </w:r>
    </w:p>
    <w:p w:rsidR="003F45C6" w:rsidRPr="00E86204" w:rsidRDefault="003F45C6" w:rsidP="003F45C6">
      <w:pPr>
        <w:tabs>
          <w:tab w:val="left" w:pos="360"/>
        </w:tabs>
        <w:rPr>
          <w:i/>
        </w:rPr>
      </w:pPr>
    </w:p>
    <w:p w:rsidR="003F45C6" w:rsidRPr="00E86204" w:rsidRDefault="003F45C6" w:rsidP="003F45C6">
      <w:pPr>
        <w:tabs>
          <w:tab w:val="center" w:pos="900"/>
        </w:tabs>
        <w:rPr>
          <w:i/>
        </w:rPr>
      </w:pPr>
      <w:r w:rsidRPr="00E86204">
        <w:rPr>
          <w:i/>
        </w:rPr>
        <w:tab/>
        <w:t>(Dr. Bessenyei Lilla)</w:t>
      </w:r>
    </w:p>
    <w:p w:rsidR="003F45C6" w:rsidRPr="00E86204" w:rsidRDefault="003F45C6" w:rsidP="0061731E">
      <w:pPr>
        <w:tabs>
          <w:tab w:val="center" w:pos="900"/>
        </w:tabs>
      </w:pPr>
      <w:r w:rsidRPr="00E86204">
        <w:rPr>
          <w:i/>
        </w:rPr>
        <w:tab/>
      </w:r>
      <w:proofErr w:type="gramStart"/>
      <w:r w:rsidRPr="00E86204">
        <w:rPr>
          <w:i/>
        </w:rPr>
        <w:t>irodavezető</w:t>
      </w:r>
      <w:proofErr w:type="gramEnd"/>
    </w:p>
    <w:sectPr w:rsidR="003F45C6" w:rsidRPr="00E8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734E65"/>
    <w:multiLevelType w:val="hybridMultilevel"/>
    <w:tmpl w:val="B01A5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65C0A"/>
    <w:multiLevelType w:val="hybridMultilevel"/>
    <w:tmpl w:val="B8981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C32C4"/>
    <w:multiLevelType w:val="hybridMultilevel"/>
    <w:tmpl w:val="72D00B86"/>
    <w:lvl w:ilvl="0" w:tplc="5DD667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70675"/>
    <w:multiLevelType w:val="hybridMultilevel"/>
    <w:tmpl w:val="BD4CBB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44C2A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EA47AB"/>
    <w:multiLevelType w:val="hybridMultilevel"/>
    <w:tmpl w:val="4E3498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21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1C7FE1"/>
    <w:rsid w:val="002C5BDA"/>
    <w:rsid w:val="00380BA7"/>
    <w:rsid w:val="003F45C6"/>
    <w:rsid w:val="004B5175"/>
    <w:rsid w:val="00523D70"/>
    <w:rsid w:val="00543198"/>
    <w:rsid w:val="00594253"/>
    <w:rsid w:val="0061731E"/>
    <w:rsid w:val="00716C0A"/>
    <w:rsid w:val="00861AC6"/>
    <w:rsid w:val="008A4BAD"/>
    <w:rsid w:val="009A5EA2"/>
    <w:rsid w:val="009B0A0C"/>
    <w:rsid w:val="009D41C2"/>
    <w:rsid w:val="009E5E03"/>
    <w:rsid w:val="00A56543"/>
    <w:rsid w:val="00A959A9"/>
    <w:rsid w:val="00AA0DE0"/>
    <w:rsid w:val="00B340F7"/>
    <w:rsid w:val="00B910DD"/>
    <w:rsid w:val="00BE1DA2"/>
    <w:rsid w:val="00C3547A"/>
    <w:rsid w:val="00D93D5B"/>
    <w:rsid w:val="00DE79B6"/>
    <w:rsid w:val="00E3537B"/>
    <w:rsid w:val="00E64F74"/>
    <w:rsid w:val="00E74A4A"/>
    <w:rsid w:val="00E86204"/>
    <w:rsid w:val="00F61100"/>
    <w:rsid w:val="00F826A3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8620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862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user120</cp:lastModifiedBy>
  <cp:revision>5</cp:revision>
  <dcterms:created xsi:type="dcterms:W3CDTF">2018-06-13T13:51:00Z</dcterms:created>
  <dcterms:modified xsi:type="dcterms:W3CDTF">2018-06-13T14:34:00Z</dcterms:modified>
</cp:coreProperties>
</file>